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50" w:rsidRPr="003142CD" w:rsidRDefault="000A1F62">
      <w:pPr>
        <w:rPr>
          <w:b/>
          <w:sz w:val="28"/>
          <w:szCs w:val="28"/>
        </w:rPr>
      </w:pPr>
      <w:r w:rsidRPr="003142CD">
        <w:rPr>
          <w:b/>
          <w:sz w:val="28"/>
          <w:szCs w:val="28"/>
        </w:rPr>
        <w:t>Od 25. května 2020 bude obnoven provoz ZŠ a MŠ Majetín a školní jídelny. Vzhledem k mimořádným opatřením bude provoz probíhat za těchto podmínek:</w:t>
      </w:r>
    </w:p>
    <w:p w:rsidR="000A1F62" w:rsidRPr="0073665E" w:rsidRDefault="000A1F62">
      <w:pPr>
        <w:rPr>
          <w:b/>
          <w:sz w:val="26"/>
          <w:szCs w:val="26"/>
        </w:rPr>
      </w:pPr>
      <w:r w:rsidRPr="0073665E">
        <w:rPr>
          <w:b/>
          <w:sz w:val="26"/>
          <w:szCs w:val="26"/>
        </w:rPr>
        <w:t>Mateřská škola</w:t>
      </w:r>
    </w:p>
    <w:p w:rsidR="000A1F62" w:rsidRPr="0073665E" w:rsidRDefault="0073665E" w:rsidP="0073665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3665E">
        <w:rPr>
          <w:sz w:val="26"/>
          <w:szCs w:val="26"/>
        </w:rPr>
        <w:t>P</w:t>
      </w:r>
      <w:r w:rsidR="000A1F62" w:rsidRPr="0073665E">
        <w:rPr>
          <w:sz w:val="26"/>
          <w:szCs w:val="26"/>
        </w:rPr>
        <w:t>rovozní doba je beze změny</w:t>
      </w:r>
      <w:r w:rsidR="003142CD">
        <w:rPr>
          <w:sz w:val="26"/>
          <w:szCs w:val="26"/>
        </w:rPr>
        <w:t>.</w:t>
      </w:r>
    </w:p>
    <w:p w:rsidR="000A1F62" w:rsidRPr="0073665E" w:rsidRDefault="0073665E" w:rsidP="0073665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3665E">
        <w:rPr>
          <w:sz w:val="26"/>
          <w:szCs w:val="26"/>
        </w:rPr>
        <w:t>R</w:t>
      </w:r>
      <w:r w:rsidR="000A1F62" w:rsidRPr="0073665E">
        <w:rPr>
          <w:sz w:val="26"/>
          <w:szCs w:val="26"/>
        </w:rPr>
        <w:t>odiče jsou povinni odevzdat podepsané čestné prohlášení při prvním předání dítěte</w:t>
      </w:r>
      <w:r w:rsidR="00E31D3A">
        <w:rPr>
          <w:sz w:val="26"/>
          <w:szCs w:val="26"/>
        </w:rPr>
        <w:t xml:space="preserve">, </w:t>
      </w:r>
      <w:proofErr w:type="gramStart"/>
      <w:r w:rsidR="00E31D3A">
        <w:rPr>
          <w:sz w:val="26"/>
          <w:szCs w:val="26"/>
        </w:rPr>
        <w:t xml:space="preserve">viz. </w:t>
      </w:r>
      <w:hyperlink r:id="rId5" w:history="1">
        <w:r w:rsidR="00E31D3A" w:rsidRPr="00E31D3A">
          <w:rPr>
            <w:rStyle w:val="Hypertextovodkaz"/>
            <w:sz w:val="26"/>
            <w:szCs w:val="26"/>
          </w:rPr>
          <w:t>příloha_čestné_prohlášení</w:t>
        </w:r>
        <w:proofErr w:type="gramEnd"/>
        <w:r w:rsidR="00E31D3A" w:rsidRPr="00E31D3A">
          <w:rPr>
            <w:rStyle w:val="Hypertextovodkaz"/>
            <w:sz w:val="26"/>
            <w:szCs w:val="26"/>
          </w:rPr>
          <w:t>.pdf</w:t>
        </w:r>
      </w:hyperlink>
      <w:r w:rsidR="003142CD">
        <w:rPr>
          <w:rStyle w:val="Hypertextovodkaz"/>
          <w:sz w:val="26"/>
          <w:szCs w:val="26"/>
        </w:rPr>
        <w:t xml:space="preserve"> </w:t>
      </w:r>
    </w:p>
    <w:p w:rsidR="000A1F62" w:rsidRPr="0073665E" w:rsidRDefault="0073665E" w:rsidP="0073665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3665E">
        <w:rPr>
          <w:sz w:val="26"/>
          <w:szCs w:val="26"/>
        </w:rPr>
        <w:t>S</w:t>
      </w:r>
      <w:r w:rsidR="000A1F62" w:rsidRPr="0073665E">
        <w:rPr>
          <w:sz w:val="26"/>
          <w:szCs w:val="26"/>
        </w:rPr>
        <w:t>travování bude probíhat za dodržování stanovených hygienických pravidel</w:t>
      </w:r>
      <w:r w:rsidR="003142CD">
        <w:rPr>
          <w:sz w:val="26"/>
          <w:szCs w:val="26"/>
        </w:rPr>
        <w:t>.</w:t>
      </w:r>
    </w:p>
    <w:p w:rsidR="00320645" w:rsidRPr="0073665E" w:rsidRDefault="0073665E" w:rsidP="0073665E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3665E">
        <w:rPr>
          <w:sz w:val="26"/>
          <w:szCs w:val="26"/>
        </w:rPr>
        <w:t>P</w:t>
      </w:r>
      <w:r w:rsidR="000A1F62" w:rsidRPr="0073665E">
        <w:rPr>
          <w:sz w:val="26"/>
          <w:szCs w:val="26"/>
        </w:rPr>
        <w:t>ředškolního vzdělávání se m</w:t>
      </w:r>
      <w:r w:rsidR="00320645" w:rsidRPr="0073665E">
        <w:rPr>
          <w:sz w:val="26"/>
          <w:szCs w:val="26"/>
        </w:rPr>
        <w:t>ohou</w:t>
      </w:r>
      <w:r w:rsidR="000A1F62" w:rsidRPr="0073665E">
        <w:rPr>
          <w:sz w:val="26"/>
          <w:szCs w:val="26"/>
        </w:rPr>
        <w:t xml:space="preserve"> zúčastnit</w:t>
      </w:r>
      <w:r w:rsidR="00320645" w:rsidRPr="0073665E">
        <w:rPr>
          <w:sz w:val="26"/>
          <w:szCs w:val="26"/>
        </w:rPr>
        <w:t xml:space="preserve"> pouze děti bez příznaku onemocnění (rýma, kašel, zvýšená </w:t>
      </w:r>
      <w:proofErr w:type="gramStart"/>
      <w:r w:rsidR="00320645" w:rsidRPr="0073665E">
        <w:rPr>
          <w:sz w:val="26"/>
          <w:szCs w:val="26"/>
        </w:rPr>
        <w:t>teplota</w:t>
      </w:r>
      <w:r>
        <w:rPr>
          <w:sz w:val="26"/>
          <w:szCs w:val="26"/>
        </w:rPr>
        <w:t>.</w:t>
      </w:r>
      <w:r w:rsidR="00320645" w:rsidRPr="0073665E">
        <w:rPr>
          <w:sz w:val="26"/>
          <w:szCs w:val="26"/>
        </w:rPr>
        <w:t>..)</w:t>
      </w:r>
      <w:r w:rsidR="003142CD">
        <w:rPr>
          <w:sz w:val="26"/>
          <w:szCs w:val="26"/>
        </w:rPr>
        <w:t>.</w:t>
      </w:r>
      <w:proofErr w:type="gramEnd"/>
    </w:p>
    <w:p w:rsidR="00320645" w:rsidRPr="00B56525" w:rsidRDefault="0073665E" w:rsidP="00B5652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3665E">
        <w:rPr>
          <w:sz w:val="26"/>
          <w:szCs w:val="26"/>
        </w:rPr>
        <w:t>Ú</w:t>
      </w:r>
      <w:r w:rsidR="00320645" w:rsidRPr="0073665E">
        <w:rPr>
          <w:sz w:val="26"/>
          <w:szCs w:val="26"/>
        </w:rPr>
        <w:t>plata za období 25. 5. – 30. 6. 2020 činí 250,-Kč</w:t>
      </w:r>
      <w:r w:rsidR="003142CD">
        <w:rPr>
          <w:sz w:val="26"/>
          <w:szCs w:val="26"/>
        </w:rPr>
        <w:t>.</w:t>
      </w:r>
      <w:r w:rsidR="00B56525">
        <w:rPr>
          <w:sz w:val="26"/>
          <w:szCs w:val="26"/>
        </w:rPr>
        <w:t xml:space="preserve"> </w:t>
      </w:r>
      <w:r w:rsidRPr="00B56525">
        <w:rPr>
          <w:sz w:val="26"/>
          <w:szCs w:val="26"/>
        </w:rPr>
        <w:t>R</w:t>
      </w:r>
      <w:r w:rsidR="00320645" w:rsidRPr="00B56525">
        <w:rPr>
          <w:sz w:val="26"/>
          <w:szCs w:val="26"/>
        </w:rPr>
        <w:t>odiče dětí, které nebudou nahlášen</w:t>
      </w:r>
      <w:r w:rsidR="003B4E64" w:rsidRPr="00B56525">
        <w:rPr>
          <w:sz w:val="26"/>
          <w:szCs w:val="26"/>
        </w:rPr>
        <w:t xml:space="preserve">y k docházce od 25. 5. – 30. 6. 2020, </w:t>
      </w:r>
      <w:r w:rsidR="00320645" w:rsidRPr="00B56525">
        <w:rPr>
          <w:sz w:val="26"/>
          <w:szCs w:val="26"/>
        </w:rPr>
        <w:t>úplatu nemusí platit</w:t>
      </w:r>
      <w:r w:rsidR="003142CD" w:rsidRPr="00B56525">
        <w:rPr>
          <w:sz w:val="26"/>
          <w:szCs w:val="26"/>
        </w:rPr>
        <w:t>.</w:t>
      </w:r>
    </w:p>
    <w:p w:rsidR="003B4E64" w:rsidRPr="003B4E64" w:rsidRDefault="003B4E64" w:rsidP="003B4E64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Pro MŠ neplatí </w:t>
      </w:r>
      <w:r w:rsidRPr="003B4E64">
        <w:rPr>
          <w:sz w:val="26"/>
          <w:szCs w:val="26"/>
        </w:rPr>
        <w:t>povinnost rozdělení dětí na skupiny ani jejich neměnnost</w:t>
      </w:r>
      <w:r>
        <w:rPr>
          <w:sz w:val="26"/>
          <w:szCs w:val="26"/>
        </w:rPr>
        <w:t>.</w:t>
      </w:r>
    </w:p>
    <w:p w:rsidR="00390A3D" w:rsidRPr="0073665E" w:rsidRDefault="00390A3D" w:rsidP="003B4E64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</w:t>
      </w:r>
      <w:r>
        <w:rPr>
          <w:sz w:val="26"/>
          <w:szCs w:val="26"/>
        </w:rPr>
        <w:t xml:space="preserve">zhledem k mimořádným opatřením a snaze o co nejmenší počet dětí ve skupině </w:t>
      </w:r>
      <w:r w:rsidR="003B4E64">
        <w:rPr>
          <w:sz w:val="26"/>
          <w:szCs w:val="26"/>
        </w:rPr>
        <w:t>prosí</w:t>
      </w:r>
      <w:r>
        <w:rPr>
          <w:sz w:val="26"/>
          <w:szCs w:val="26"/>
        </w:rPr>
        <w:t>me rodiče, zvláště maminky na mateřské či rodičovské dovolené, aby zvážili umístění svého dítěte v MŠ.</w:t>
      </w:r>
    </w:p>
    <w:p w:rsidR="00320645" w:rsidRPr="0073665E" w:rsidRDefault="00320645">
      <w:pPr>
        <w:rPr>
          <w:b/>
          <w:sz w:val="26"/>
          <w:szCs w:val="26"/>
        </w:rPr>
      </w:pPr>
      <w:r w:rsidRPr="0073665E">
        <w:rPr>
          <w:b/>
          <w:sz w:val="26"/>
          <w:szCs w:val="26"/>
        </w:rPr>
        <w:t>Základní škola</w:t>
      </w:r>
    </w:p>
    <w:p w:rsidR="00320645" w:rsidRPr="00B56525" w:rsidRDefault="0073665E" w:rsidP="0073665E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26"/>
          <w:szCs w:val="26"/>
          <w:u w:val="none"/>
        </w:rPr>
      </w:pPr>
      <w:r w:rsidRPr="0073665E">
        <w:rPr>
          <w:sz w:val="26"/>
          <w:szCs w:val="26"/>
        </w:rPr>
        <w:t>R</w:t>
      </w:r>
      <w:r w:rsidR="00320645" w:rsidRPr="0073665E">
        <w:rPr>
          <w:sz w:val="26"/>
          <w:szCs w:val="26"/>
        </w:rPr>
        <w:t>odiče jsou povinni odevzdat podepsané čestné prohlášení při prvním předání dítěte</w:t>
      </w:r>
      <w:r w:rsidR="00390A3D">
        <w:rPr>
          <w:sz w:val="26"/>
          <w:szCs w:val="26"/>
        </w:rPr>
        <w:t xml:space="preserve">, </w:t>
      </w:r>
      <w:proofErr w:type="gramStart"/>
      <w:r w:rsidR="00390A3D">
        <w:rPr>
          <w:sz w:val="26"/>
          <w:szCs w:val="26"/>
        </w:rPr>
        <w:t xml:space="preserve">viz. </w:t>
      </w:r>
      <w:hyperlink r:id="rId6" w:history="1">
        <w:r w:rsidR="00390A3D" w:rsidRPr="00390A3D">
          <w:rPr>
            <w:rStyle w:val="Hypertextovodkaz"/>
            <w:sz w:val="26"/>
            <w:szCs w:val="26"/>
          </w:rPr>
          <w:t>příloha_čestné_</w:t>
        </w:r>
        <w:r w:rsidR="00390A3D" w:rsidRPr="00390A3D">
          <w:rPr>
            <w:rStyle w:val="Hypertextovodkaz"/>
            <w:sz w:val="26"/>
            <w:szCs w:val="26"/>
          </w:rPr>
          <w:t>p</w:t>
        </w:r>
        <w:r w:rsidR="00390A3D" w:rsidRPr="00390A3D">
          <w:rPr>
            <w:rStyle w:val="Hypertextovodkaz"/>
            <w:sz w:val="26"/>
            <w:szCs w:val="26"/>
          </w:rPr>
          <w:t>rohlášení</w:t>
        </w:r>
        <w:proofErr w:type="gramEnd"/>
        <w:r w:rsidR="00390A3D" w:rsidRPr="00390A3D">
          <w:rPr>
            <w:rStyle w:val="Hypertextovodkaz"/>
            <w:sz w:val="26"/>
            <w:szCs w:val="26"/>
          </w:rPr>
          <w:t>.pdf</w:t>
        </w:r>
      </w:hyperlink>
      <w:r w:rsidR="00B56525">
        <w:rPr>
          <w:rStyle w:val="Hypertextovodkaz"/>
          <w:sz w:val="26"/>
          <w:szCs w:val="26"/>
        </w:rPr>
        <w:t xml:space="preserve"> </w:t>
      </w:r>
    </w:p>
    <w:p w:rsidR="00B56525" w:rsidRPr="0073665E" w:rsidRDefault="00B56525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rStyle w:val="Hypertextovodkaz"/>
          <w:color w:val="auto"/>
          <w:sz w:val="26"/>
          <w:szCs w:val="26"/>
          <w:u w:val="none"/>
        </w:rPr>
        <w:t>Žádáme rodiče, aby do 18. května dali třídním učitelkám svých dětí na vědomí, zda jejich dítě nastoupí či nenastoupí 25. 5. do školy.</w:t>
      </w:r>
    </w:p>
    <w:p w:rsidR="0073665E" w:rsidRPr="0073665E" w:rsidRDefault="0073665E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Vstup do školy bude umožněn pouze žákům, nikoli doprovodu.</w:t>
      </w:r>
    </w:p>
    <w:p w:rsidR="00320645" w:rsidRPr="0073665E" w:rsidRDefault="0073665E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P</w:t>
      </w:r>
      <w:r w:rsidR="001523ED" w:rsidRPr="0073665E">
        <w:rPr>
          <w:sz w:val="26"/>
          <w:szCs w:val="26"/>
        </w:rPr>
        <w:t>rovozní doba 6:30 – 16:00</w:t>
      </w:r>
      <w:r w:rsidR="00390A3D">
        <w:rPr>
          <w:sz w:val="26"/>
          <w:szCs w:val="26"/>
        </w:rPr>
        <w:t>.</w:t>
      </w:r>
    </w:p>
    <w:p w:rsidR="001523ED" w:rsidRPr="003B4E64" w:rsidRDefault="0073665E" w:rsidP="003B4E6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P</w:t>
      </w:r>
      <w:r w:rsidR="001523ED" w:rsidRPr="0073665E">
        <w:rPr>
          <w:sz w:val="26"/>
          <w:szCs w:val="26"/>
        </w:rPr>
        <w:t>rovoz školní družiny bude pouze pro žáky 1. a 2. třídy</w:t>
      </w:r>
      <w:r w:rsidR="00390A3D">
        <w:rPr>
          <w:sz w:val="26"/>
          <w:szCs w:val="26"/>
        </w:rPr>
        <w:t>.</w:t>
      </w:r>
      <w:r w:rsidR="003B4E64">
        <w:rPr>
          <w:sz w:val="26"/>
          <w:szCs w:val="26"/>
        </w:rPr>
        <w:t xml:space="preserve"> Úplata za družinu za období 25. 5. – 30. 6. je celkem 100,-Kč. </w:t>
      </w:r>
      <w:r w:rsidR="003B4E64" w:rsidRPr="003B4E64">
        <w:rPr>
          <w:sz w:val="26"/>
          <w:szCs w:val="26"/>
        </w:rPr>
        <w:t>Rodiče dětí, které nebudou nahlášeny k docházce od 25. 5. – 30. 6. 2020, úplatu nemusí platit</w:t>
      </w:r>
      <w:r w:rsidR="003B4E64">
        <w:rPr>
          <w:sz w:val="26"/>
          <w:szCs w:val="26"/>
        </w:rPr>
        <w:t>.</w:t>
      </w:r>
    </w:p>
    <w:p w:rsidR="001523ED" w:rsidRPr="0073665E" w:rsidRDefault="0073665E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Ž</w:t>
      </w:r>
      <w:r w:rsidR="001523ED" w:rsidRPr="0073665E">
        <w:rPr>
          <w:sz w:val="26"/>
          <w:szCs w:val="26"/>
        </w:rPr>
        <w:t>áci mají povinnost ve společných prostorách nosit ochranné roušky s výjimkou vyuč</w:t>
      </w:r>
      <w:r w:rsidR="00B56525">
        <w:rPr>
          <w:sz w:val="26"/>
          <w:szCs w:val="26"/>
        </w:rPr>
        <w:t xml:space="preserve">ovacích hodin; </w:t>
      </w:r>
      <w:bookmarkStart w:id="0" w:name="_GoBack"/>
      <w:bookmarkEnd w:id="0"/>
      <w:r w:rsidR="001523ED" w:rsidRPr="0073665E">
        <w:rPr>
          <w:sz w:val="26"/>
          <w:szCs w:val="26"/>
        </w:rPr>
        <w:t>doporučujeme 2ks roušek a sáček na jejich uložení</w:t>
      </w:r>
      <w:r w:rsidR="00390A3D">
        <w:rPr>
          <w:sz w:val="26"/>
          <w:szCs w:val="26"/>
        </w:rPr>
        <w:t>.</w:t>
      </w:r>
    </w:p>
    <w:p w:rsidR="001523ED" w:rsidRPr="0073665E" w:rsidRDefault="00390A3D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Ve třídách bude max. 15 dětí, žáci nad tento stanovený počet budou </w:t>
      </w:r>
      <w:r w:rsidR="003B4E64">
        <w:rPr>
          <w:sz w:val="26"/>
          <w:szCs w:val="26"/>
        </w:rPr>
        <w:t xml:space="preserve">25. 5. </w:t>
      </w:r>
      <w:r>
        <w:rPr>
          <w:sz w:val="26"/>
          <w:szCs w:val="26"/>
        </w:rPr>
        <w:t>přeřazeni do jiné třídy</w:t>
      </w:r>
      <w:r w:rsidR="003B4E64">
        <w:rPr>
          <w:sz w:val="26"/>
          <w:szCs w:val="26"/>
        </w:rPr>
        <w:t>, ve které se budou učit až do konce školního roku</w:t>
      </w:r>
      <w:r>
        <w:rPr>
          <w:sz w:val="26"/>
          <w:szCs w:val="26"/>
        </w:rPr>
        <w:t xml:space="preserve"> (např. vybraní žáci 2. roč. se budou uči</w:t>
      </w:r>
      <w:r w:rsidR="003B4E64">
        <w:rPr>
          <w:sz w:val="26"/>
          <w:szCs w:val="26"/>
        </w:rPr>
        <w:t xml:space="preserve">t společně se žáky 3. ročníku). </w:t>
      </w:r>
      <w:r w:rsidR="0073665E" w:rsidRPr="0073665E">
        <w:rPr>
          <w:sz w:val="26"/>
          <w:szCs w:val="26"/>
        </w:rPr>
        <w:t>V</w:t>
      </w:r>
      <w:r w:rsidR="001523ED" w:rsidRPr="0073665E">
        <w:rPr>
          <w:sz w:val="26"/>
          <w:szCs w:val="26"/>
        </w:rPr>
        <w:t>ýuka žáků 4. a 5. ročníku bude odděleně, každý ročník samostatně</w:t>
      </w:r>
      <w:r>
        <w:rPr>
          <w:sz w:val="26"/>
          <w:szCs w:val="26"/>
        </w:rPr>
        <w:t xml:space="preserve">. </w:t>
      </w:r>
    </w:p>
    <w:p w:rsidR="0073665E" w:rsidRPr="0073665E" w:rsidRDefault="0073665E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Žáci jsou povinni dodržovat stanovená hygienická pravidla, se kterými budou seznámeni při vstupu do školy</w:t>
      </w:r>
      <w:r w:rsidR="00390A3D">
        <w:rPr>
          <w:sz w:val="26"/>
          <w:szCs w:val="26"/>
        </w:rPr>
        <w:t>.</w:t>
      </w:r>
    </w:p>
    <w:p w:rsidR="0073665E" w:rsidRPr="0073665E" w:rsidRDefault="0073665E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Rozvrh bude upraven podle aktuální situace. Výuka tělesné výchovy není možná.</w:t>
      </w:r>
    </w:p>
    <w:p w:rsidR="0073665E" w:rsidRPr="0073665E" w:rsidRDefault="0073665E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Škola vede evidenci o docházce žáků. V případě nepřítomnosti delší než 3 dny žádá škola informaci od zákonného zástupce o důvodu nepřítomnosti žáka ve škole.</w:t>
      </w:r>
    </w:p>
    <w:p w:rsidR="0073665E" w:rsidRPr="0073665E" w:rsidRDefault="0073665E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Hodnocení žáků bude přizpůsobeno stávajícím podmínkám.</w:t>
      </w:r>
    </w:p>
    <w:p w:rsidR="0073665E" w:rsidRPr="0073665E" w:rsidRDefault="0073665E" w:rsidP="0073665E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73665E">
        <w:rPr>
          <w:sz w:val="26"/>
          <w:szCs w:val="26"/>
        </w:rPr>
        <w:t>Stravování bude zajištěno, na oběd budou žáci chodit po jednotlivých ročn</w:t>
      </w:r>
      <w:r w:rsidR="003B4E64">
        <w:rPr>
          <w:sz w:val="26"/>
          <w:szCs w:val="26"/>
        </w:rPr>
        <w:t>ících od 11:00 do 12:3</w:t>
      </w:r>
      <w:r w:rsidRPr="0073665E">
        <w:rPr>
          <w:sz w:val="26"/>
          <w:szCs w:val="26"/>
        </w:rPr>
        <w:t>0.</w:t>
      </w:r>
    </w:p>
    <w:p w:rsidR="0073665E" w:rsidRPr="0073665E" w:rsidRDefault="0073665E">
      <w:pPr>
        <w:rPr>
          <w:sz w:val="26"/>
          <w:szCs w:val="26"/>
        </w:rPr>
      </w:pPr>
    </w:p>
    <w:p w:rsidR="000A1F62" w:rsidRPr="0073665E" w:rsidRDefault="000A1F62">
      <w:pPr>
        <w:rPr>
          <w:sz w:val="26"/>
          <w:szCs w:val="26"/>
        </w:rPr>
      </w:pPr>
      <w:r w:rsidRPr="0073665E">
        <w:rPr>
          <w:sz w:val="26"/>
          <w:szCs w:val="26"/>
        </w:rPr>
        <w:t xml:space="preserve"> </w:t>
      </w:r>
    </w:p>
    <w:sectPr w:rsidR="000A1F62" w:rsidRPr="0073665E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C35"/>
    <w:multiLevelType w:val="hybridMultilevel"/>
    <w:tmpl w:val="1F788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61181"/>
    <w:multiLevelType w:val="hybridMultilevel"/>
    <w:tmpl w:val="5E52F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2"/>
    <w:rsid w:val="000A1F62"/>
    <w:rsid w:val="001523ED"/>
    <w:rsid w:val="00230F23"/>
    <w:rsid w:val="003142CD"/>
    <w:rsid w:val="00320645"/>
    <w:rsid w:val="00390A3D"/>
    <w:rsid w:val="003A764B"/>
    <w:rsid w:val="003B4E64"/>
    <w:rsid w:val="0073665E"/>
    <w:rsid w:val="00B56525"/>
    <w:rsid w:val="00CC4E50"/>
    <w:rsid w:val="00D42B03"/>
    <w:rsid w:val="00E31D3A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28BB"/>
  <w15:chartTrackingRefBased/>
  <w15:docId w15:val="{22A6EAF6-F18A-4D3F-8472-57E1802F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6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1D3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1D3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ZSMAJETIN2\AppData\Local\Temp\p&#345;&#237;loha_&#269;estn&#233;_prohl&#225;&#353;en&#237;.pdf" TargetMode="External"/><Relationship Id="rId5" Type="http://schemas.openxmlformats.org/officeDocument/2006/relationships/hyperlink" Target="file:///C:\Users\ZSMAJETIN2\AppData\Local\Temp\p&#345;&#237;loha_&#269;estn&#233;_prohl&#225;&#353;en&#237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ZSMAJETIN2</cp:lastModifiedBy>
  <cp:revision>6</cp:revision>
  <cp:lastPrinted>2020-05-06T09:06:00Z</cp:lastPrinted>
  <dcterms:created xsi:type="dcterms:W3CDTF">2020-05-06T18:13:00Z</dcterms:created>
  <dcterms:modified xsi:type="dcterms:W3CDTF">2020-05-06T18:30:00Z</dcterms:modified>
</cp:coreProperties>
</file>